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756" w:rsidRDefault="008C3756" w:rsidP="008C3756">
      <w:pPr>
        <w:spacing w:after="0" w:line="480" w:lineRule="auto"/>
        <w:ind w:left="0" w:firstLine="0"/>
        <w:jc w:val="center"/>
        <w:rPr>
          <w:b/>
          <w:szCs w:val="24"/>
        </w:rPr>
      </w:pPr>
      <w:r>
        <w:rPr>
          <w:b/>
          <w:szCs w:val="24"/>
        </w:rPr>
        <w:t>BAB V</w:t>
      </w:r>
    </w:p>
    <w:p w:rsidR="008C3756" w:rsidRDefault="008C3756" w:rsidP="008C3756">
      <w:pPr>
        <w:spacing w:after="0" w:line="480" w:lineRule="auto"/>
        <w:ind w:left="0" w:firstLine="0"/>
        <w:jc w:val="center"/>
        <w:rPr>
          <w:b/>
          <w:szCs w:val="24"/>
        </w:rPr>
      </w:pPr>
      <w:r>
        <w:rPr>
          <w:b/>
          <w:szCs w:val="24"/>
        </w:rPr>
        <w:t>PENUTUP</w:t>
      </w:r>
    </w:p>
    <w:p w:rsidR="008C3756" w:rsidRDefault="008C3756" w:rsidP="008C3756">
      <w:pPr>
        <w:spacing w:after="0" w:line="480" w:lineRule="auto"/>
        <w:rPr>
          <w:b/>
          <w:szCs w:val="24"/>
        </w:rPr>
      </w:pPr>
    </w:p>
    <w:p w:rsidR="008C3756" w:rsidRDefault="008C3756" w:rsidP="00751383">
      <w:pPr>
        <w:pStyle w:val="ListParagraph"/>
        <w:numPr>
          <w:ilvl w:val="0"/>
          <w:numId w:val="2"/>
        </w:numPr>
        <w:spacing w:after="0" w:line="480" w:lineRule="auto"/>
        <w:ind w:hanging="501"/>
        <w:rPr>
          <w:b/>
          <w:szCs w:val="24"/>
        </w:rPr>
      </w:pPr>
      <w:r>
        <w:rPr>
          <w:b/>
          <w:szCs w:val="24"/>
        </w:rPr>
        <w:t>.Kesimpulan</w:t>
      </w:r>
    </w:p>
    <w:p w:rsidR="008C3756" w:rsidRDefault="008C3756" w:rsidP="008C3756">
      <w:pPr>
        <w:pStyle w:val="ListParagraph"/>
        <w:spacing w:after="0" w:line="480" w:lineRule="auto"/>
        <w:ind w:left="501" w:firstLine="0"/>
        <w:rPr>
          <w:szCs w:val="24"/>
        </w:rPr>
      </w:pPr>
      <w:r>
        <w:rPr>
          <w:b/>
          <w:szCs w:val="24"/>
        </w:rPr>
        <w:tab/>
      </w:r>
      <w:r>
        <w:rPr>
          <w:b/>
          <w:szCs w:val="24"/>
        </w:rPr>
        <w:tab/>
      </w:r>
      <w:r>
        <w:rPr>
          <w:szCs w:val="24"/>
        </w:rPr>
        <w:t xml:space="preserve">Pada kesimpulan berita </w:t>
      </w:r>
      <w:r>
        <w:rPr>
          <w:b/>
          <w:szCs w:val="24"/>
        </w:rPr>
        <w:t xml:space="preserve">Liputan6 “ Teater Dulmuluk, Tradisi Seni Teaterikal Sumsel yang Jenaka” </w:t>
      </w:r>
      <w:r>
        <w:rPr>
          <w:szCs w:val="24"/>
        </w:rPr>
        <w:t>dan berita</w:t>
      </w:r>
      <w:r>
        <w:rPr>
          <w:b/>
          <w:szCs w:val="24"/>
        </w:rPr>
        <w:t xml:space="preserve"> Liputan6 “ Melestarikan Dulmuluk, Teater Jenaka dan Budaya Asli”</w:t>
      </w:r>
      <w:r>
        <w:rPr>
          <w:szCs w:val="24"/>
        </w:rPr>
        <w:t xml:space="preserve"> yang penulis analisis ini, termasuk dalam kategori berita kisah (</w:t>
      </w:r>
      <w:r>
        <w:rPr>
          <w:i/>
          <w:szCs w:val="24"/>
        </w:rPr>
        <w:t>feature</w:t>
      </w:r>
      <w:r>
        <w:rPr>
          <w:szCs w:val="24"/>
        </w:rPr>
        <w:t xml:space="preserve">) adalah laporan kreatif, yang terkadang subjektif, karena bertujuan untuk menyenangkan dan memberi informasi kepada khalayak atau fakta tersebut, yang sudah tidak memiliki keaktualan pada suatu berita, karena pada berita </w:t>
      </w:r>
      <w:r>
        <w:rPr>
          <w:i/>
          <w:szCs w:val="24"/>
        </w:rPr>
        <w:t>feature</w:t>
      </w:r>
      <w:r>
        <w:rPr>
          <w:szCs w:val="24"/>
        </w:rPr>
        <w:t xml:space="preserve"> ini, lebih memaparkan dan menyajikan suatu berita yang sudah ada. </w:t>
      </w:r>
    </w:p>
    <w:p w:rsidR="008C3756" w:rsidRDefault="008C3756" w:rsidP="008C3756">
      <w:pPr>
        <w:pStyle w:val="ListParagraph"/>
        <w:spacing w:after="0" w:line="480" w:lineRule="auto"/>
        <w:ind w:left="501" w:firstLine="0"/>
        <w:rPr>
          <w:b/>
          <w:szCs w:val="24"/>
        </w:rPr>
      </w:pPr>
      <w:r>
        <w:rPr>
          <w:szCs w:val="24"/>
        </w:rPr>
        <w:tab/>
      </w:r>
      <w:r>
        <w:rPr>
          <w:szCs w:val="24"/>
        </w:rPr>
        <w:tab/>
        <w:t>Alasan mengapa berita tersebut termasuk dalam berita kisah (</w:t>
      </w:r>
      <w:r>
        <w:rPr>
          <w:i/>
          <w:szCs w:val="24"/>
        </w:rPr>
        <w:t>feature</w:t>
      </w:r>
      <w:r>
        <w:rPr>
          <w:szCs w:val="24"/>
        </w:rPr>
        <w:t>) karena menceritakan profil-profil kesenian teater Dulmuluk, yang dikaitkan dengan sepuluh nilai berita, bahwa pada berita ini terdapat nilai-nilai berita, seperti nilai berita pengaruh (</w:t>
      </w:r>
      <w:r>
        <w:rPr>
          <w:i/>
          <w:szCs w:val="24"/>
        </w:rPr>
        <w:t>magnitude</w:t>
      </w:r>
      <w:r>
        <w:rPr>
          <w:szCs w:val="24"/>
        </w:rPr>
        <w:t>), kedekatan (</w:t>
      </w:r>
      <w:r>
        <w:rPr>
          <w:i/>
          <w:szCs w:val="24"/>
        </w:rPr>
        <w:t>proximity</w:t>
      </w:r>
      <w:r>
        <w:rPr>
          <w:szCs w:val="24"/>
        </w:rPr>
        <w:t>), ketokohan (</w:t>
      </w:r>
      <w:r>
        <w:rPr>
          <w:i/>
          <w:szCs w:val="24"/>
        </w:rPr>
        <w:t>promince</w:t>
      </w:r>
      <w:r>
        <w:rPr>
          <w:szCs w:val="24"/>
        </w:rPr>
        <w:t>), dampak (</w:t>
      </w:r>
      <w:r>
        <w:rPr>
          <w:i/>
          <w:szCs w:val="24"/>
        </w:rPr>
        <w:t>impact</w:t>
      </w:r>
      <w:r>
        <w:rPr>
          <w:szCs w:val="24"/>
        </w:rPr>
        <w:t xml:space="preserve">), </w:t>
      </w:r>
      <w:r>
        <w:rPr>
          <w:i/>
          <w:szCs w:val="24"/>
        </w:rPr>
        <w:t>human interest</w:t>
      </w:r>
      <w:r>
        <w:rPr>
          <w:szCs w:val="24"/>
        </w:rPr>
        <w:t>, keanehan atau unik (</w:t>
      </w:r>
      <w:r>
        <w:rPr>
          <w:i/>
          <w:szCs w:val="24"/>
        </w:rPr>
        <w:t>unsualness</w:t>
      </w:r>
      <w:r>
        <w:rPr>
          <w:szCs w:val="24"/>
        </w:rPr>
        <w:t>), sedangkan yang tidak termasuk didalam nilai berita tersebut adalah nilai berita penting (</w:t>
      </w:r>
      <w:r>
        <w:rPr>
          <w:i/>
          <w:szCs w:val="24"/>
        </w:rPr>
        <w:t>singnificance</w:t>
      </w:r>
      <w:r>
        <w:rPr>
          <w:szCs w:val="24"/>
        </w:rPr>
        <w:t>), aktualitas (</w:t>
      </w:r>
      <w:r>
        <w:rPr>
          <w:i/>
          <w:szCs w:val="24"/>
        </w:rPr>
        <w:t>timeliness</w:t>
      </w:r>
      <w:r>
        <w:rPr>
          <w:szCs w:val="24"/>
        </w:rPr>
        <w:t>), konflik (</w:t>
      </w:r>
      <w:r>
        <w:rPr>
          <w:i/>
          <w:szCs w:val="24"/>
        </w:rPr>
        <w:t>conflict</w:t>
      </w:r>
      <w:r>
        <w:rPr>
          <w:szCs w:val="24"/>
        </w:rPr>
        <w:t>) dan seks (</w:t>
      </w:r>
      <w:r>
        <w:rPr>
          <w:i/>
          <w:szCs w:val="24"/>
        </w:rPr>
        <w:t>sex</w:t>
      </w:r>
      <w:r>
        <w:rPr>
          <w:szCs w:val="24"/>
        </w:rPr>
        <w:t xml:space="preserve">). Karena pada tiga nilai berita tersebut tidak mengandung kebaruan yang sesuatu terbaru, semakin aktual berita, maka semakin pula nilai beritanya, misalnya pada pembuktian kata-kata yang digaris bawahi tersebut dan pada tanggal peliputan dimulai. </w:t>
      </w:r>
    </w:p>
    <w:p w:rsidR="008C3756" w:rsidRDefault="008C3756" w:rsidP="008C3756">
      <w:pPr>
        <w:pStyle w:val="NormalWeb"/>
        <w:spacing w:before="0" w:beforeAutospacing="0" w:after="0" w:afterAutospacing="0" w:line="480" w:lineRule="auto"/>
        <w:ind w:left="540" w:firstLine="180"/>
        <w:jc w:val="both"/>
      </w:pPr>
      <w:r>
        <w:lastRenderedPageBreak/>
        <w:t xml:space="preserve">         Berita ini juga tidak mengandung peristiwa ketegangan, perang kericuhan, konflik antar artis, antar negara atau politisi, pada berita ini lebih mengangkat profil-profil kesenian yang termasuk berita kisah (</w:t>
      </w:r>
      <w:r>
        <w:rPr>
          <w:i/>
        </w:rPr>
        <w:t>feature</w:t>
      </w:r>
      <w:r>
        <w:t xml:space="preserve">), sedangkan berita ini juga tidak mengandung seks, karena tidak ada ungkapan tentang seks, atau peristiwa yang menyangkut seks. Maka dari itu dari kesimpulan yang penulis analisis bahwa terdapat  enam nilai berita pada teater Dulmuluk ini, dan empat nilai berita yang tidak terkait atau tidak termasuk pada berita tersebut. </w:t>
      </w:r>
    </w:p>
    <w:p w:rsidR="008C3756" w:rsidRDefault="008C3756" w:rsidP="008C3756">
      <w:pPr>
        <w:pStyle w:val="NormalWeb"/>
        <w:spacing w:before="0" w:beforeAutospacing="0" w:after="0" w:afterAutospacing="0" w:line="480" w:lineRule="auto"/>
        <w:ind w:left="540" w:firstLine="180"/>
        <w:jc w:val="both"/>
      </w:pPr>
      <w:r>
        <w:t xml:space="preserve">        Selain itu juga, bahwa dengan adanya penelitian ini bisa menjadi panduan bagi jurnalis-jurnalis muda dalam meliput. Seperti berita yang saya analisis ini, diharapkan dengan berita ini yang disampaikan ke masyarakat, baik juga sebagai pemain maupun sebagai penontonya, agar eksistensi teater Dulmuluk tidak terlekang oleh waktu, dengan membaca berita ini, ada minat dari generasi mudah untuk ikut serta melestarikan teater ini, baik sebagai ikut serta, pemainya atupun sebagai penontonya,  maka dari itu eksistensi teater Dulmuluk ini tidak akan termakan oleh zaman.</w:t>
      </w:r>
    </w:p>
    <w:p w:rsidR="008C3756" w:rsidRDefault="008C3756" w:rsidP="008C3756">
      <w:pPr>
        <w:pStyle w:val="NormalWeb"/>
        <w:spacing w:before="0" w:beforeAutospacing="0" w:after="0" w:afterAutospacing="0" w:line="480" w:lineRule="auto"/>
        <w:ind w:left="540" w:firstLine="180"/>
        <w:jc w:val="both"/>
      </w:pPr>
    </w:p>
    <w:p w:rsidR="008C3756" w:rsidRDefault="008C3756" w:rsidP="00751383">
      <w:pPr>
        <w:pStyle w:val="NormalWeb"/>
        <w:numPr>
          <w:ilvl w:val="0"/>
          <w:numId w:val="1"/>
        </w:numPr>
        <w:spacing w:before="0" w:beforeAutospacing="0" w:after="0" w:afterAutospacing="0" w:line="480" w:lineRule="auto"/>
        <w:jc w:val="both"/>
        <w:rPr>
          <w:b/>
        </w:rPr>
      </w:pPr>
      <w:r>
        <w:rPr>
          <w:b/>
        </w:rPr>
        <w:t xml:space="preserve">Saran </w:t>
      </w:r>
    </w:p>
    <w:p w:rsidR="008C3756" w:rsidRDefault="008C3756" w:rsidP="008C3756">
      <w:pPr>
        <w:pStyle w:val="NormalWeb"/>
        <w:spacing w:before="0" w:beforeAutospacing="0" w:after="0" w:afterAutospacing="0" w:line="480" w:lineRule="auto"/>
        <w:ind w:left="720" w:firstLine="720"/>
        <w:jc w:val="both"/>
      </w:pPr>
      <w:r>
        <w:t xml:space="preserve">Wartawan indonesia hendaknya menilai suatu peristiwa sehingga peristiwa-peristiwa tersebut dapat layak dikategorikan atau disebut sebagai berita, agar para wartawan dapat menilainya secara objektif. Nilai berita sangatla penting untuk menetukan layak dan tidak layaknya suatu berita. </w:t>
      </w:r>
    </w:p>
    <w:p w:rsidR="008C3756" w:rsidRDefault="008C3756" w:rsidP="008C3756">
      <w:pPr>
        <w:pStyle w:val="NormalWeb"/>
        <w:spacing w:before="0" w:beforeAutospacing="0" w:after="0" w:afterAutospacing="0" w:line="480" w:lineRule="auto"/>
        <w:ind w:left="720" w:firstLine="720"/>
        <w:jc w:val="both"/>
      </w:pPr>
      <w:r>
        <w:lastRenderedPageBreak/>
        <w:t xml:space="preserve">Beberapa syarat sumber berita diantaranya layak dipercaya oleh publik, artinya seorang wartawan, harus jeli dan kritis untuk mengamati peristiwa. Selain itu juga, mengetahui siapa saja yang terlibat didalamnya, orang yang berwenang atau yang memiliki kekuasaan, tanggung jawab terhadap masalah-masalah yang sedang digarap dan harus kompeten, yaitu seorang yang di anggap cocok dan paham terhadap masalah yang terjadi. Maka dari itu seperangkat kriteria untuk menilai apakah sebuah kejadian atau peristiwa cukup penting dan layak diliput. </w:t>
      </w:r>
    </w:p>
    <w:p w:rsidR="008C3756" w:rsidRDefault="008C3756" w:rsidP="008C3756">
      <w:pPr>
        <w:spacing w:after="0" w:line="480" w:lineRule="auto"/>
        <w:ind w:firstLine="710"/>
        <w:rPr>
          <w:szCs w:val="24"/>
        </w:rPr>
      </w:pPr>
      <w:r>
        <w:rPr>
          <w:szCs w:val="24"/>
        </w:rPr>
        <w:t>Pada penelitian ini dapat memberikan kemudahan bagi para penelitiannya agar dapat melakukan sebuah riset secara terstruktur. Saya berharap selanjutnya bagi penelitian yang lain kedepanya dapat mengembangkan penelitian ini di jangkauan yang lebih luas lagi. Selain itu juga diharapkan pula bahwa dengan adanya penelitian ini bisa menjadi panduan bagi jurnalis-jurnalis muda dalam meliput.</w:t>
      </w:r>
    </w:p>
    <w:p w:rsidR="008C3756" w:rsidRDefault="008C3756" w:rsidP="008C3756">
      <w:pPr>
        <w:pStyle w:val="ListParagraph"/>
        <w:spacing w:after="0" w:line="480" w:lineRule="auto"/>
        <w:rPr>
          <w:b/>
          <w:szCs w:val="24"/>
        </w:rPr>
      </w:pPr>
    </w:p>
    <w:p w:rsidR="008C3756" w:rsidRDefault="008C3756" w:rsidP="008C3756">
      <w:pPr>
        <w:spacing w:after="0" w:line="480" w:lineRule="auto"/>
        <w:ind w:left="0" w:right="0" w:firstLine="0"/>
        <w:jc w:val="left"/>
        <w:rPr>
          <w:b/>
          <w:szCs w:val="24"/>
        </w:rPr>
        <w:sectPr w:rsidR="008C3756">
          <w:pgSz w:w="11906" w:h="16838"/>
          <w:pgMar w:top="2268" w:right="1696" w:bottom="1699" w:left="2268" w:header="720" w:footer="720" w:gutter="0"/>
          <w:pgNumType w:start="85"/>
          <w:cols w:space="720"/>
        </w:sectPr>
      </w:pPr>
    </w:p>
    <w:p w:rsidR="00A84706" w:rsidRPr="008C3756" w:rsidRDefault="00A84706" w:rsidP="008C3756">
      <w:bookmarkStart w:id="0" w:name="_GoBack"/>
      <w:bookmarkEnd w:id="0"/>
    </w:p>
    <w:sectPr w:rsidR="00A84706" w:rsidRPr="008C3756" w:rsidSect="00AD0F97">
      <w:headerReference w:type="first" r:id="rId8"/>
      <w:footerReference w:type="first" r:id="rId9"/>
      <w:pgSz w:w="11906" w:h="16838"/>
      <w:pgMar w:top="2268" w:right="1696" w:bottom="1699" w:left="2268" w:header="720" w:footer="720" w:gutter="0"/>
      <w:pgNumType w:start="7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383" w:rsidRDefault="00751383">
      <w:pPr>
        <w:spacing w:after="0" w:line="240" w:lineRule="auto"/>
      </w:pPr>
      <w:r>
        <w:separator/>
      </w:r>
    </w:p>
  </w:endnote>
  <w:endnote w:type="continuationSeparator" w:id="0">
    <w:p w:rsidR="00751383" w:rsidRDefault="00751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894886"/>
      <w:docPartObj>
        <w:docPartGallery w:val="Page Numbers (Bottom of Page)"/>
        <w:docPartUnique/>
      </w:docPartObj>
    </w:sdtPr>
    <w:sdtEndPr>
      <w:rPr>
        <w:noProof/>
      </w:rPr>
    </w:sdtEndPr>
    <w:sdtContent>
      <w:p w:rsidR="00EB5729" w:rsidRDefault="00EB5729">
        <w:pPr>
          <w:pStyle w:val="Footer"/>
          <w:jc w:val="center"/>
        </w:pPr>
        <w:r>
          <w:fldChar w:fldCharType="begin"/>
        </w:r>
        <w:r>
          <w:instrText xml:space="preserve"> PAGE   \* MERGEFORMAT </w:instrText>
        </w:r>
        <w:r>
          <w:fldChar w:fldCharType="separate"/>
        </w:r>
        <w:r w:rsidR="008C3756">
          <w:rPr>
            <w:noProof/>
          </w:rPr>
          <w:t>73</w:t>
        </w:r>
        <w:r>
          <w:rPr>
            <w:noProof/>
          </w:rPr>
          <w:fldChar w:fldCharType="end"/>
        </w:r>
      </w:p>
    </w:sdtContent>
  </w:sdt>
  <w:p w:rsidR="00EB5729" w:rsidRPr="001C62BD" w:rsidRDefault="00EB5729" w:rsidP="001C6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383" w:rsidRDefault="00751383">
      <w:pPr>
        <w:spacing w:after="0" w:line="290" w:lineRule="auto"/>
        <w:ind w:left="0" w:right="0" w:firstLine="720"/>
      </w:pPr>
      <w:r>
        <w:separator/>
      </w:r>
    </w:p>
  </w:footnote>
  <w:footnote w:type="continuationSeparator" w:id="0">
    <w:p w:rsidR="00751383" w:rsidRDefault="00751383">
      <w:pPr>
        <w:spacing w:after="0" w:line="290" w:lineRule="auto"/>
        <w:ind w:left="0" w:right="0" w:firstLine="7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729" w:rsidRDefault="00EB5729">
    <w:pPr>
      <w:pStyle w:val="Header"/>
      <w:jc w:val="right"/>
    </w:pPr>
  </w:p>
  <w:p w:rsidR="00EB5729" w:rsidRDefault="00EB57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36340"/>
    <w:multiLevelType w:val="hybridMultilevel"/>
    <w:tmpl w:val="7D942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4A7AE7"/>
    <w:multiLevelType w:val="hybridMultilevel"/>
    <w:tmpl w:val="61960B2E"/>
    <w:lvl w:ilvl="0" w:tplc="04090015">
      <w:start w:val="1"/>
      <w:numFmt w:val="upperLetter"/>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06"/>
    <w:rsid w:val="000119A9"/>
    <w:rsid w:val="00012758"/>
    <w:rsid w:val="00021B8A"/>
    <w:rsid w:val="00030745"/>
    <w:rsid w:val="00044256"/>
    <w:rsid w:val="00062167"/>
    <w:rsid w:val="00064F10"/>
    <w:rsid w:val="00065C2A"/>
    <w:rsid w:val="00066E70"/>
    <w:rsid w:val="00067C52"/>
    <w:rsid w:val="0009027F"/>
    <w:rsid w:val="000937AB"/>
    <w:rsid w:val="000C202F"/>
    <w:rsid w:val="000C559F"/>
    <w:rsid w:val="000D4E0B"/>
    <w:rsid w:val="000D4EA0"/>
    <w:rsid w:val="000D6E6D"/>
    <w:rsid w:val="000E06F1"/>
    <w:rsid w:val="000E31B9"/>
    <w:rsid w:val="000E62EF"/>
    <w:rsid w:val="000F3ECA"/>
    <w:rsid w:val="000F432B"/>
    <w:rsid w:val="000F6F40"/>
    <w:rsid w:val="00115594"/>
    <w:rsid w:val="00120178"/>
    <w:rsid w:val="00121C64"/>
    <w:rsid w:val="00124845"/>
    <w:rsid w:val="001304FD"/>
    <w:rsid w:val="00133139"/>
    <w:rsid w:val="001412EF"/>
    <w:rsid w:val="00144E8F"/>
    <w:rsid w:val="001509FE"/>
    <w:rsid w:val="001615BB"/>
    <w:rsid w:val="001905D5"/>
    <w:rsid w:val="00190822"/>
    <w:rsid w:val="00192679"/>
    <w:rsid w:val="00194E9D"/>
    <w:rsid w:val="00196B9B"/>
    <w:rsid w:val="001B140C"/>
    <w:rsid w:val="001B4832"/>
    <w:rsid w:val="001B5B62"/>
    <w:rsid w:val="001C62BD"/>
    <w:rsid w:val="001D4A5C"/>
    <w:rsid w:val="001D6266"/>
    <w:rsid w:val="001F023E"/>
    <w:rsid w:val="00202AE0"/>
    <w:rsid w:val="002037A3"/>
    <w:rsid w:val="00203A23"/>
    <w:rsid w:val="00204175"/>
    <w:rsid w:val="002162C7"/>
    <w:rsid w:val="00237782"/>
    <w:rsid w:val="002413EF"/>
    <w:rsid w:val="00241B01"/>
    <w:rsid w:val="00247014"/>
    <w:rsid w:val="00266B6C"/>
    <w:rsid w:val="00272307"/>
    <w:rsid w:val="00273537"/>
    <w:rsid w:val="00277910"/>
    <w:rsid w:val="00290AC6"/>
    <w:rsid w:val="0029124A"/>
    <w:rsid w:val="00295C3A"/>
    <w:rsid w:val="002B16D4"/>
    <w:rsid w:val="002B5EA0"/>
    <w:rsid w:val="002C4DDB"/>
    <w:rsid w:val="002C79C8"/>
    <w:rsid w:val="002E5A30"/>
    <w:rsid w:val="002F36BD"/>
    <w:rsid w:val="002F71B1"/>
    <w:rsid w:val="0030163B"/>
    <w:rsid w:val="00305E4E"/>
    <w:rsid w:val="00307AB6"/>
    <w:rsid w:val="00310AB5"/>
    <w:rsid w:val="0031148E"/>
    <w:rsid w:val="00316877"/>
    <w:rsid w:val="0032075C"/>
    <w:rsid w:val="0032115C"/>
    <w:rsid w:val="00334CEA"/>
    <w:rsid w:val="003362BD"/>
    <w:rsid w:val="00350F3C"/>
    <w:rsid w:val="00353824"/>
    <w:rsid w:val="0036388A"/>
    <w:rsid w:val="00364DB3"/>
    <w:rsid w:val="00367D62"/>
    <w:rsid w:val="00382EDE"/>
    <w:rsid w:val="003836E3"/>
    <w:rsid w:val="003910F1"/>
    <w:rsid w:val="003A133C"/>
    <w:rsid w:val="003D0667"/>
    <w:rsid w:val="003D1C43"/>
    <w:rsid w:val="003D3AF1"/>
    <w:rsid w:val="003F7288"/>
    <w:rsid w:val="00412D19"/>
    <w:rsid w:val="00414218"/>
    <w:rsid w:val="00421E5C"/>
    <w:rsid w:val="004236A0"/>
    <w:rsid w:val="00450309"/>
    <w:rsid w:val="00454903"/>
    <w:rsid w:val="00455843"/>
    <w:rsid w:val="00456039"/>
    <w:rsid w:val="0046665A"/>
    <w:rsid w:val="00474121"/>
    <w:rsid w:val="004751D4"/>
    <w:rsid w:val="00493045"/>
    <w:rsid w:val="004A396F"/>
    <w:rsid w:val="004B7EB9"/>
    <w:rsid w:val="004C2041"/>
    <w:rsid w:val="004C5E37"/>
    <w:rsid w:val="004C6576"/>
    <w:rsid w:val="004D3382"/>
    <w:rsid w:val="005022F6"/>
    <w:rsid w:val="005033CF"/>
    <w:rsid w:val="00506C13"/>
    <w:rsid w:val="00507235"/>
    <w:rsid w:val="00511FD5"/>
    <w:rsid w:val="00523E2A"/>
    <w:rsid w:val="00527686"/>
    <w:rsid w:val="00532231"/>
    <w:rsid w:val="00541652"/>
    <w:rsid w:val="005516B4"/>
    <w:rsid w:val="005653FF"/>
    <w:rsid w:val="0058522B"/>
    <w:rsid w:val="00585236"/>
    <w:rsid w:val="005C0CB3"/>
    <w:rsid w:val="005F1706"/>
    <w:rsid w:val="006212F4"/>
    <w:rsid w:val="00630AD8"/>
    <w:rsid w:val="006337D5"/>
    <w:rsid w:val="00641AD3"/>
    <w:rsid w:val="006420DC"/>
    <w:rsid w:val="00661A14"/>
    <w:rsid w:val="00680A79"/>
    <w:rsid w:val="006974EE"/>
    <w:rsid w:val="006A1C0D"/>
    <w:rsid w:val="006B1AA6"/>
    <w:rsid w:val="006C6B75"/>
    <w:rsid w:val="006D3146"/>
    <w:rsid w:val="0070272D"/>
    <w:rsid w:val="00712C91"/>
    <w:rsid w:val="00720AB1"/>
    <w:rsid w:val="00751383"/>
    <w:rsid w:val="0075425D"/>
    <w:rsid w:val="007601A4"/>
    <w:rsid w:val="00761326"/>
    <w:rsid w:val="007636E0"/>
    <w:rsid w:val="00795AE3"/>
    <w:rsid w:val="007B3EE6"/>
    <w:rsid w:val="007C738F"/>
    <w:rsid w:val="007F1AB5"/>
    <w:rsid w:val="007F659E"/>
    <w:rsid w:val="00813528"/>
    <w:rsid w:val="00841DAA"/>
    <w:rsid w:val="008423ED"/>
    <w:rsid w:val="00874915"/>
    <w:rsid w:val="008801D0"/>
    <w:rsid w:val="008832ED"/>
    <w:rsid w:val="00887555"/>
    <w:rsid w:val="00892FC0"/>
    <w:rsid w:val="0089662B"/>
    <w:rsid w:val="008972AB"/>
    <w:rsid w:val="008A3280"/>
    <w:rsid w:val="008A3682"/>
    <w:rsid w:val="008A5DF2"/>
    <w:rsid w:val="008B5762"/>
    <w:rsid w:val="008C3756"/>
    <w:rsid w:val="008D3A5E"/>
    <w:rsid w:val="008D3CE1"/>
    <w:rsid w:val="008D58A0"/>
    <w:rsid w:val="008D595D"/>
    <w:rsid w:val="008E439E"/>
    <w:rsid w:val="00907522"/>
    <w:rsid w:val="00920850"/>
    <w:rsid w:val="009229A6"/>
    <w:rsid w:val="00923AA5"/>
    <w:rsid w:val="009256BA"/>
    <w:rsid w:val="00934581"/>
    <w:rsid w:val="00935DF7"/>
    <w:rsid w:val="00944194"/>
    <w:rsid w:val="00952EBA"/>
    <w:rsid w:val="00954A20"/>
    <w:rsid w:val="0098476B"/>
    <w:rsid w:val="0099564F"/>
    <w:rsid w:val="009A582D"/>
    <w:rsid w:val="009A6951"/>
    <w:rsid w:val="009A784C"/>
    <w:rsid w:val="009A7AD6"/>
    <w:rsid w:val="009B3DFF"/>
    <w:rsid w:val="009B7D90"/>
    <w:rsid w:val="009C7AD9"/>
    <w:rsid w:val="009D0273"/>
    <w:rsid w:val="009D1FC3"/>
    <w:rsid w:val="009D2DFA"/>
    <w:rsid w:val="009E0538"/>
    <w:rsid w:val="009E6207"/>
    <w:rsid w:val="009E690F"/>
    <w:rsid w:val="009F1F35"/>
    <w:rsid w:val="00A00C19"/>
    <w:rsid w:val="00A24095"/>
    <w:rsid w:val="00A30026"/>
    <w:rsid w:val="00A30368"/>
    <w:rsid w:val="00A31DD7"/>
    <w:rsid w:val="00A3562E"/>
    <w:rsid w:val="00A51464"/>
    <w:rsid w:val="00A702B9"/>
    <w:rsid w:val="00A7057F"/>
    <w:rsid w:val="00A84706"/>
    <w:rsid w:val="00A851EC"/>
    <w:rsid w:val="00A8591A"/>
    <w:rsid w:val="00A85DBB"/>
    <w:rsid w:val="00A92505"/>
    <w:rsid w:val="00A94D9F"/>
    <w:rsid w:val="00A9680A"/>
    <w:rsid w:val="00AB351F"/>
    <w:rsid w:val="00AC3A18"/>
    <w:rsid w:val="00AD0F97"/>
    <w:rsid w:val="00AD2947"/>
    <w:rsid w:val="00B00787"/>
    <w:rsid w:val="00B04FA9"/>
    <w:rsid w:val="00B22630"/>
    <w:rsid w:val="00B27B3E"/>
    <w:rsid w:val="00B366D6"/>
    <w:rsid w:val="00B6358A"/>
    <w:rsid w:val="00B84C20"/>
    <w:rsid w:val="00B860E9"/>
    <w:rsid w:val="00BB3E6E"/>
    <w:rsid w:val="00BB47AF"/>
    <w:rsid w:val="00BB61FD"/>
    <w:rsid w:val="00BC1A78"/>
    <w:rsid w:val="00BD4476"/>
    <w:rsid w:val="00BD581D"/>
    <w:rsid w:val="00BF0ED6"/>
    <w:rsid w:val="00BF36B4"/>
    <w:rsid w:val="00C107C7"/>
    <w:rsid w:val="00C10ECD"/>
    <w:rsid w:val="00C20CAE"/>
    <w:rsid w:val="00C2284A"/>
    <w:rsid w:val="00C3221D"/>
    <w:rsid w:val="00C34685"/>
    <w:rsid w:val="00C41C8D"/>
    <w:rsid w:val="00C41E2A"/>
    <w:rsid w:val="00C4716D"/>
    <w:rsid w:val="00C700D1"/>
    <w:rsid w:val="00C76990"/>
    <w:rsid w:val="00C818D0"/>
    <w:rsid w:val="00C877F3"/>
    <w:rsid w:val="00C9168B"/>
    <w:rsid w:val="00CC77BB"/>
    <w:rsid w:val="00CE3C46"/>
    <w:rsid w:val="00D04617"/>
    <w:rsid w:val="00D236CF"/>
    <w:rsid w:val="00D327A9"/>
    <w:rsid w:val="00D3481B"/>
    <w:rsid w:val="00D35CAC"/>
    <w:rsid w:val="00D45409"/>
    <w:rsid w:val="00D45DF5"/>
    <w:rsid w:val="00D479A1"/>
    <w:rsid w:val="00D51068"/>
    <w:rsid w:val="00D569EA"/>
    <w:rsid w:val="00D66517"/>
    <w:rsid w:val="00D716D7"/>
    <w:rsid w:val="00D74A72"/>
    <w:rsid w:val="00D8005F"/>
    <w:rsid w:val="00D814BC"/>
    <w:rsid w:val="00D86C3A"/>
    <w:rsid w:val="00DA72C7"/>
    <w:rsid w:val="00DB392A"/>
    <w:rsid w:val="00DC6740"/>
    <w:rsid w:val="00DD1A6B"/>
    <w:rsid w:val="00DD3C92"/>
    <w:rsid w:val="00DD60FB"/>
    <w:rsid w:val="00DE59BC"/>
    <w:rsid w:val="00E111E3"/>
    <w:rsid w:val="00E1186A"/>
    <w:rsid w:val="00E20537"/>
    <w:rsid w:val="00E239DD"/>
    <w:rsid w:val="00E25CA3"/>
    <w:rsid w:val="00E43882"/>
    <w:rsid w:val="00E75A8F"/>
    <w:rsid w:val="00E75AF1"/>
    <w:rsid w:val="00E969E7"/>
    <w:rsid w:val="00EA358E"/>
    <w:rsid w:val="00EA40D8"/>
    <w:rsid w:val="00EA7DB1"/>
    <w:rsid w:val="00EB5729"/>
    <w:rsid w:val="00EB5EA9"/>
    <w:rsid w:val="00EC0451"/>
    <w:rsid w:val="00EC5CFB"/>
    <w:rsid w:val="00EC5E80"/>
    <w:rsid w:val="00EC6750"/>
    <w:rsid w:val="00EC6CB4"/>
    <w:rsid w:val="00ED2D25"/>
    <w:rsid w:val="00EE0A9C"/>
    <w:rsid w:val="00EE1778"/>
    <w:rsid w:val="00EF4DE6"/>
    <w:rsid w:val="00F04126"/>
    <w:rsid w:val="00F07F6D"/>
    <w:rsid w:val="00F13E5D"/>
    <w:rsid w:val="00F16564"/>
    <w:rsid w:val="00F241E4"/>
    <w:rsid w:val="00F2524E"/>
    <w:rsid w:val="00F34946"/>
    <w:rsid w:val="00F35DCC"/>
    <w:rsid w:val="00F425F8"/>
    <w:rsid w:val="00F45EE3"/>
    <w:rsid w:val="00F520D9"/>
    <w:rsid w:val="00F555AB"/>
    <w:rsid w:val="00F631C4"/>
    <w:rsid w:val="00F7117B"/>
    <w:rsid w:val="00F76717"/>
    <w:rsid w:val="00F90E19"/>
    <w:rsid w:val="00F96EA3"/>
    <w:rsid w:val="00FA77D7"/>
    <w:rsid w:val="00FC6A7D"/>
    <w:rsid w:val="00FD4CC8"/>
    <w:rsid w:val="00FD7DA3"/>
    <w:rsid w:val="00FE2EB9"/>
    <w:rsid w:val="00FF1EBB"/>
    <w:rsid w:val="00FF4CC8"/>
    <w:rsid w:val="00FF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75E87F-4272-4449-BC3E-1D2BA619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359" w:lineRule="auto"/>
      <w:ind w:left="73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54"/>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06" w:line="265" w:lineRule="auto"/>
      <w:ind w:left="10" w:hanging="10"/>
      <w:jc w:val="both"/>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ind w:firstLine="72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EA7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DB1"/>
    <w:rPr>
      <w:rFonts w:ascii="Times New Roman" w:eastAsia="Times New Roman" w:hAnsi="Times New Roman" w:cs="Times New Roman"/>
      <w:color w:val="000000"/>
      <w:sz w:val="24"/>
    </w:rPr>
  </w:style>
  <w:style w:type="paragraph" w:styleId="FootnoteText">
    <w:name w:val="footnote text"/>
    <w:basedOn w:val="Normal"/>
    <w:link w:val="FootnoteTextChar"/>
    <w:uiPriority w:val="99"/>
    <w:unhideWhenUsed/>
    <w:rsid w:val="009F1F35"/>
    <w:pPr>
      <w:spacing w:after="0" w:line="240" w:lineRule="auto"/>
    </w:pPr>
    <w:rPr>
      <w:sz w:val="20"/>
      <w:szCs w:val="20"/>
    </w:rPr>
  </w:style>
  <w:style w:type="character" w:customStyle="1" w:styleId="FootnoteTextChar">
    <w:name w:val="Footnote Text Char"/>
    <w:basedOn w:val="DefaultParagraphFont"/>
    <w:link w:val="FootnoteText"/>
    <w:uiPriority w:val="99"/>
    <w:rsid w:val="009F1F35"/>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9F1F35"/>
    <w:rPr>
      <w:vertAlign w:val="superscript"/>
    </w:rPr>
  </w:style>
  <w:style w:type="paragraph" w:styleId="ListParagraph">
    <w:name w:val="List Paragraph"/>
    <w:aliases w:val="Body of text,sub-section,List Paragraph1,soal jawab,POINT,Colorful List - Accent 11,HEADING 1,Medium Grid 1 - Accent 21,Body of text+1,Body of text+2,Body of text+3,List Paragraph11,kepala,Body Text Char1,Char Char2,List Paragraph2"/>
    <w:basedOn w:val="Normal"/>
    <w:link w:val="ListParagraphChar"/>
    <w:uiPriority w:val="34"/>
    <w:qFormat/>
    <w:rsid w:val="009A6951"/>
    <w:pPr>
      <w:ind w:left="720"/>
      <w:contextualSpacing/>
    </w:pPr>
  </w:style>
  <w:style w:type="character" w:customStyle="1" w:styleId="markedcontent">
    <w:name w:val="markedcontent"/>
    <w:basedOn w:val="DefaultParagraphFont"/>
    <w:rsid w:val="0046665A"/>
  </w:style>
  <w:style w:type="character" w:styleId="Hyperlink">
    <w:name w:val="Hyperlink"/>
    <w:basedOn w:val="DefaultParagraphFont"/>
    <w:uiPriority w:val="99"/>
    <w:unhideWhenUsed/>
    <w:rsid w:val="00204175"/>
    <w:rPr>
      <w:color w:val="0563C1" w:themeColor="hyperlink"/>
      <w:u w:val="single"/>
    </w:rPr>
  </w:style>
  <w:style w:type="table" w:styleId="TableGrid">
    <w:name w:val="Table Grid"/>
    <w:basedOn w:val="TableNormal"/>
    <w:uiPriority w:val="39"/>
    <w:rsid w:val="000C5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D3CE1"/>
    <w:pPr>
      <w:spacing w:before="100" w:beforeAutospacing="1" w:after="100" w:afterAutospacing="1" w:line="240" w:lineRule="auto"/>
      <w:ind w:left="0" w:right="0" w:firstLine="0"/>
      <w:jc w:val="left"/>
    </w:pPr>
    <w:rPr>
      <w:color w:val="auto"/>
      <w:szCs w:val="24"/>
    </w:rPr>
  </w:style>
  <w:style w:type="character" w:styleId="Strong">
    <w:name w:val="Strong"/>
    <w:basedOn w:val="DefaultParagraphFont"/>
    <w:uiPriority w:val="22"/>
    <w:qFormat/>
    <w:rsid w:val="008D3CE1"/>
    <w:rPr>
      <w:b/>
      <w:bCs/>
    </w:rPr>
  </w:style>
  <w:style w:type="character" w:styleId="Emphasis">
    <w:name w:val="Emphasis"/>
    <w:basedOn w:val="DefaultParagraphFont"/>
    <w:uiPriority w:val="20"/>
    <w:qFormat/>
    <w:rsid w:val="008D3CE1"/>
    <w:rPr>
      <w:i/>
      <w:iCs/>
    </w:rPr>
  </w:style>
  <w:style w:type="paragraph" w:styleId="BalloonText">
    <w:name w:val="Balloon Text"/>
    <w:basedOn w:val="Normal"/>
    <w:link w:val="BalloonTextChar"/>
    <w:uiPriority w:val="99"/>
    <w:semiHidden/>
    <w:unhideWhenUsed/>
    <w:rsid w:val="00F96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EA3"/>
    <w:rPr>
      <w:rFonts w:ascii="Tahoma" w:eastAsia="Times New Roman" w:hAnsi="Tahoma" w:cs="Tahoma"/>
      <w:color w:val="000000"/>
      <w:sz w:val="16"/>
      <w:szCs w:val="16"/>
    </w:rPr>
  </w:style>
  <w:style w:type="paragraph" w:styleId="Footer">
    <w:name w:val="footer"/>
    <w:basedOn w:val="Normal"/>
    <w:link w:val="FooterChar"/>
    <w:uiPriority w:val="99"/>
    <w:unhideWhenUsed/>
    <w:rsid w:val="001C6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2BD"/>
    <w:rPr>
      <w:rFonts w:ascii="Times New Roman" w:eastAsia="Times New Roman" w:hAnsi="Times New Roman" w:cs="Times New Roman"/>
      <w:color w:val="000000"/>
      <w:sz w:val="24"/>
    </w:rPr>
  </w:style>
  <w:style w:type="paragraph" w:customStyle="1" w:styleId="Default">
    <w:name w:val="Default"/>
    <w:rsid w:val="0070272D"/>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 w:type="character" w:customStyle="1" w:styleId="ListParagraphChar">
    <w:name w:val="List Paragraph Char"/>
    <w:aliases w:val="Body of text Char,sub-section Char,List Paragraph1 Char,soal jawab Char,POINT Char,Colorful List - Accent 11 Char,HEADING 1 Char,Medium Grid 1 - Accent 21 Char,Body of text+1 Char,Body of text+2 Char,Body of text+3 Char,kepala Char"/>
    <w:link w:val="ListParagraph"/>
    <w:uiPriority w:val="34"/>
    <w:qFormat/>
    <w:locked/>
    <w:rsid w:val="0070272D"/>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970">
      <w:bodyDiv w:val="1"/>
      <w:marLeft w:val="0"/>
      <w:marRight w:val="0"/>
      <w:marTop w:val="0"/>
      <w:marBottom w:val="0"/>
      <w:divBdr>
        <w:top w:val="none" w:sz="0" w:space="0" w:color="auto"/>
        <w:left w:val="none" w:sz="0" w:space="0" w:color="auto"/>
        <w:bottom w:val="none" w:sz="0" w:space="0" w:color="auto"/>
        <w:right w:val="none" w:sz="0" w:space="0" w:color="auto"/>
      </w:divBdr>
    </w:div>
    <w:div w:id="548611561">
      <w:bodyDiv w:val="1"/>
      <w:marLeft w:val="0"/>
      <w:marRight w:val="0"/>
      <w:marTop w:val="0"/>
      <w:marBottom w:val="0"/>
      <w:divBdr>
        <w:top w:val="none" w:sz="0" w:space="0" w:color="auto"/>
        <w:left w:val="none" w:sz="0" w:space="0" w:color="auto"/>
        <w:bottom w:val="none" w:sz="0" w:space="0" w:color="auto"/>
        <w:right w:val="none" w:sz="0" w:space="0" w:color="auto"/>
      </w:divBdr>
      <w:divsChild>
        <w:div w:id="433521685">
          <w:marLeft w:val="0"/>
          <w:marRight w:val="0"/>
          <w:marTop w:val="0"/>
          <w:marBottom w:val="0"/>
          <w:divBdr>
            <w:top w:val="none" w:sz="0" w:space="0" w:color="auto"/>
            <w:left w:val="none" w:sz="0" w:space="0" w:color="auto"/>
            <w:bottom w:val="none" w:sz="0" w:space="0" w:color="auto"/>
            <w:right w:val="none" w:sz="0" w:space="0" w:color="auto"/>
          </w:divBdr>
          <w:divsChild>
            <w:div w:id="570385099">
              <w:marLeft w:val="0"/>
              <w:marRight w:val="0"/>
              <w:marTop w:val="0"/>
              <w:marBottom w:val="0"/>
              <w:divBdr>
                <w:top w:val="none" w:sz="0" w:space="0" w:color="auto"/>
                <w:left w:val="none" w:sz="0" w:space="0" w:color="auto"/>
                <w:bottom w:val="none" w:sz="0" w:space="0" w:color="auto"/>
                <w:right w:val="none" w:sz="0" w:space="0" w:color="auto"/>
              </w:divBdr>
              <w:divsChild>
                <w:div w:id="5597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844724">
      <w:bodyDiv w:val="1"/>
      <w:marLeft w:val="0"/>
      <w:marRight w:val="0"/>
      <w:marTop w:val="0"/>
      <w:marBottom w:val="0"/>
      <w:divBdr>
        <w:top w:val="none" w:sz="0" w:space="0" w:color="auto"/>
        <w:left w:val="none" w:sz="0" w:space="0" w:color="auto"/>
        <w:bottom w:val="none" w:sz="0" w:space="0" w:color="auto"/>
        <w:right w:val="none" w:sz="0" w:space="0" w:color="auto"/>
      </w:divBdr>
    </w:div>
    <w:div w:id="777527100">
      <w:bodyDiv w:val="1"/>
      <w:marLeft w:val="0"/>
      <w:marRight w:val="0"/>
      <w:marTop w:val="0"/>
      <w:marBottom w:val="0"/>
      <w:divBdr>
        <w:top w:val="none" w:sz="0" w:space="0" w:color="auto"/>
        <w:left w:val="none" w:sz="0" w:space="0" w:color="auto"/>
        <w:bottom w:val="none" w:sz="0" w:space="0" w:color="auto"/>
        <w:right w:val="none" w:sz="0" w:space="0" w:color="auto"/>
      </w:divBdr>
    </w:div>
    <w:div w:id="821586404">
      <w:bodyDiv w:val="1"/>
      <w:marLeft w:val="0"/>
      <w:marRight w:val="0"/>
      <w:marTop w:val="0"/>
      <w:marBottom w:val="0"/>
      <w:divBdr>
        <w:top w:val="none" w:sz="0" w:space="0" w:color="auto"/>
        <w:left w:val="none" w:sz="0" w:space="0" w:color="auto"/>
        <w:bottom w:val="none" w:sz="0" w:space="0" w:color="auto"/>
        <w:right w:val="none" w:sz="0" w:space="0" w:color="auto"/>
      </w:divBdr>
    </w:div>
    <w:div w:id="946500323">
      <w:bodyDiv w:val="1"/>
      <w:marLeft w:val="0"/>
      <w:marRight w:val="0"/>
      <w:marTop w:val="0"/>
      <w:marBottom w:val="0"/>
      <w:divBdr>
        <w:top w:val="none" w:sz="0" w:space="0" w:color="auto"/>
        <w:left w:val="none" w:sz="0" w:space="0" w:color="auto"/>
        <w:bottom w:val="none" w:sz="0" w:space="0" w:color="auto"/>
        <w:right w:val="none" w:sz="0" w:space="0" w:color="auto"/>
      </w:divBdr>
    </w:div>
    <w:div w:id="1259948896">
      <w:bodyDiv w:val="1"/>
      <w:marLeft w:val="0"/>
      <w:marRight w:val="0"/>
      <w:marTop w:val="0"/>
      <w:marBottom w:val="0"/>
      <w:divBdr>
        <w:top w:val="none" w:sz="0" w:space="0" w:color="auto"/>
        <w:left w:val="none" w:sz="0" w:space="0" w:color="auto"/>
        <w:bottom w:val="none" w:sz="0" w:space="0" w:color="auto"/>
        <w:right w:val="none" w:sz="0" w:space="0" w:color="auto"/>
      </w:divBdr>
      <w:divsChild>
        <w:div w:id="697781899">
          <w:marLeft w:val="0"/>
          <w:marRight w:val="0"/>
          <w:marTop w:val="0"/>
          <w:marBottom w:val="0"/>
          <w:divBdr>
            <w:top w:val="none" w:sz="0" w:space="0" w:color="auto"/>
            <w:left w:val="none" w:sz="0" w:space="0" w:color="auto"/>
            <w:bottom w:val="none" w:sz="0" w:space="0" w:color="auto"/>
            <w:right w:val="none" w:sz="0" w:space="0" w:color="auto"/>
          </w:divBdr>
        </w:div>
      </w:divsChild>
    </w:div>
    <w:div w:id="1335959777">
      <w:bodyDiv w:val="1"/>
      <w:marLeft w:val="0"/>
      <w:marRight w:val="0"/>
      <w:marTop w:val="0"/>
      <w:marBottom w:val="0"/>
      <w:divBdr>
        <w:top w:val="none" w:sz="0" w:space="0" w:color="auto"/>
        <w:left w:val="none" w:sz="0" w:space="0" w:color="auto"/>
        <w:bottom w:val="none" w:sz="0" w:space="0" w:color="auto"/>
        <w:right w:val="none" w:sz="0" w:space="0" w:color="auto"/>
      </w:divBdr>
    </w:div>
    <w:div w:id="1574585702">
      <w:bodyDiv w:val="1"/>
      <w:marLeft w:val="0"/>
      <w:marRight w:val="0"/>
      <w:marTop w:val="0"/>
      <w:marBottom w:val="0"/>
      <w:divBdr>
        <w:top w:val="none" w:sz="0" w:space="0" w:color="auto"/>
        <w:left w:val="none" w:sz="0" w:space="0" w:color="auto"/>
        <w:bottom w:val="none" w:sz="0" w:space="0" w:color="auto"/>
        <w:right w:val="none" w:sz="0" w:space="0" w:color="auto"/>
      </w:divBdr>
    </w:div>
    <w:div w:id="1893543147">
      <w:bodyDiv w:val="1"/>
      <w:marLeft w:val="0"/>
      <w:marRight w:val="0"/>
      <w:marTop w:val="0"/>
      <w:marBottom w:val="0"/>
      <w:divBdr>
        <w:top w:val="none" w:sz="0" w:space="0" w:color="auto"/>
        <w:left w:val="none" w:sz="0" w:space="0" w:color="auto"/>
        <w:bottom w:val="none" w:sz="0" w:space="0" w:color="auto"/>
        <w:right w:val="none" w:sz="0" w:space="0" w:color="auto"/>
      </w:divBdr>
    </w:div>
    <w:div w:id="2003000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D64F8-534F-4B65-A1DC-34266CFB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2022-06-15T06:48:00Z</cp:lastPrinted>
  <dcterms:created xsi:type="dcterms:W3CDTF">2023-01-16T15:00:00Z</dcterms:created>
  <dcterms:modified xsi:type="dcterms:W3CDTF">2023-01-16T15:00:00Z</dcterms:modified>
</cp:coreProperties>
</file>